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AF" w:rsidRDefault="004A5EAF" w:rsidP="004A5EAF">
      <w:pPr>
        <w:tabs>
          <w:tab w:val="left" w:pos="5520"/>
          <w:tab w:val="left" w:pos="6165"/>
        </w:tabs>
        <w:spacing w:line="24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Formato para solicitar examen de recuperación especial </w:t>
      </w:r>
    </w:p>
    <w:p w:rsidR="004A5EAF" w:rsidRPr="009036C0" w:rsidRDefault="004A5EAF" w:rsidP="004A5EAF">
      <w:pPr>
        <w:tabs>
          <w:tab w:val="left" w:pos="5520"/>
          <w:tab w:val="left" w:pos="6165"/>
        </w:tabs>
        <w:spacing w:line="24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Licenciaturas de la DCSH </w:t>
      </w: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Pr="009036C0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México, DF a</w:t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de</w:t>
      </w:r>
      <w:r>
        <w:rPr>
          <w:rFonts w:ascii="Arial" w:hAnsi="Arial" w:cs="Arial"/>
          <w:b/>
          <w:szCs w:val="24"/>
        </w:rPr>
        <w:t xml:space="preserve">                 </w:t>
      </w:r>
      <w:r w:rsidRPr="00CC5B61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b/>
          <w:szCs w:val="24"/>
        </w:rPr>
        <w:t>18.</w:t>
      </w:r>
    </w:p>
    <w:p w:rsidR="004A5EAF" w:rsidRDefault="004A5EAF" w:rsidP="004A5EAF">
      <w:pPr>
        <w:tabs>
          <w:tab w:val="left" w:pos="2970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:rsidR="00504530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Dr</w:t>
      </w:r>
      <w:proofErr w:type="spellEnd"/>
      <w:r>
        <w:rPr>
          <w:rFonts w:ascii="Arial" w:hAnsi="Arial" w:cs="Arial"/>
          <w:b/>
          <w:szCs w:val="24"/>
        </w:rPr>
        <w:t>,</w:t>
      </w:r>
      <w:r w:rsidR="00504530">
        <w:rPr>
          <w:rFonts w:ascii="Arial" w:hAnsi="Arial" w:cs="Arial"/>
          <w:b/>
          <w:szCs w:val="24"/>
        </w:rPr>
        <w:t xml:space="preserve"> </w:t>
      </w:r>
      <w:r w:rsidR="00D260BE">
        <w:rPr>
          <w:rFonts w:ascii="Arial" w:hAnsi="Arial" w:cs="Arial"/>
          <w:b/>
          <w:szCs w:val="24"/>
        </w:rPr>
        <w:t>Rafael Calderón Contreras</w:t>
      </w:r>
    </w:p>
    <w:p w:rsidR="004A5EAF" w:rsidRDefault="00A71B86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Coordinador</w:t>
      </w:r>
      <w:bookmarkStart w:id="0" w:name="_GoBack"/>
      <w:bookmarkEnd w:id="0"/>
      <w:r w:rsidR="004A5EAF">
        <w:rPr>
          <w:rFonts w:ascii="Arial" w:hAnsi="Arial" w:cs="Arial"/>
          <w:b/>
          <w:szCs w:val="24"/>
        </w:rPr>
        <w:t xml:space="preserve"> de la licenciatura </w:t>
      </w:r>
    </w:p>
    <w:p w:rsidR="004A5EAF" w:rsidRDefault="00D260BE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en Estudios </w:t>
      </w:r>
      <w:proofErr w:type="spellStart"/>
      <w:r>
        <w:rPr>
          <w:rFonts w:ascii="Arial" w:hAnsi="Arial" w:cs="Arial"/>
          <w:b/>
          <w:szCs w:val="24"/>
        </w:rPr>
        <w:t>Socioterritoriales</w:t>
      </w:r>
      <w:proofErr w:type="spellEnd"/>
      <w:r w:rsidR="00504530">
        <w:rPr>
          <w:rFonts w:ascii="Arial" w:hAnsi="Arial" w:cs="Arial"/>
          <w:b/>
          <w:szCs w:val="24"/>
        </w:rPr>
        <w:t>.</w:t>
      </w: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Pr="009036C0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Por medio de la presente, </w:t>
      </w:r>
      <w:r>
        <w:rPr>
          <w:rFonts w:ascii="Arial" w:hAnsi="Arial" w:cs="Arial"/>
        </w:rPr>
        <w:t>solicito la apertura de un examen de recuperación especial para la UEA</w:t>
      </w:r>
      <w:r>
        <w:rPr>
          <w:rFonts w:ascii="Arial" w:hAnsi="Arial" w:cs="Arial"/>
          <w:b/>
        </w:rPr>
        <w:t xml:space="preserve"> </w:t>
      </w:r>
      <w:r w:rsidRPr="00E4447F">
        <w:rPr>
          <w:rFonts w:ascii="Arial" w:hAnsi="Arial" w:cs="Arial"/>
          <w:u w:val="single"/>
        </w:rPr>
        <w:t>_________________________________________</w:t>
      </w:r>
      <w:r w:rsidRPr="00CC5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 clave ____________.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 xml:space="preserve"> La/El, Dr./Dra. ___________________________________ será el profesor (a) responsable de la aplicación y calificación del examen. </w:t>
      </w:r>
    </w:p>
    <w:p w:rsidR="004A5EAF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</w:p>
    <w:p w:rsidR="004A5EAF" w:rsidRPr="009036C0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Estoy comprometido (a) a asistir en las fechas y horarios señalados, de lo contrario asumo las responsabilidades que esto conlleve. </w:t>
      </w:r>
    </w:p>
    <w:p w:rsidR="004A5EAF" w:rsidRPr="009036C0" w:rsidRDefault="004A5EAF" w:rsidP="004A5EAF">
      <w:pPr>
        <w:jc w:val="both"/>
        <w:rPr>
          <w:rFonts w:ascii="Arial" w:hAnsi="Arial" w:cs="Arial"/>
        </w:rPr>
      </w:pPr>
    </w:p>
    <w:p w:rsidR="004A5EAF" w:rsidRDefault="004A5EAF" w:rsidP="004A5EAF">
      <w:pPr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Sin más por el momento </w:t>
      </w:r>
      <w:r>
        <w:rPr>
          <w:rFonts w:ascii="Arial" w:hAnsi="Arial" w:cs="Arial"/>
        </w:rPr>
        <w:t xml:space="preserve">le envío un cordial saludo y agradezco su atención a la presente. </w:t>
      </w:r>
    </w:p>
    <w:p w:rsidR="004A5EAF" w:rsidRPr="009036C0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</w:p>
    <w:p w:rsidR="004A5EAF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Atentamente </w:t>
      </w:r>
    </w:p>
    <w:p w:rsidR="004A5EAF" w:rsidRPr="002E165E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b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Pr="00E03617" w:rsidRDefault="004A5EAF" w:rsidP="004A5EAF">
      <w:pPr>
        <w:tabs>
          <w:tab w:val="left" w:pos="5625"/>
        </w:tabs>
        <w:rPr>
          <w:rFonts w:ascii="Arial" w:hAnsi="Arial" w:cs="Arial"/>
          <w:sz w:val="14"/>
        </w:rPr>
      </w:pPr>
      <w:r w:rsidRPr="00E03617">
        <w:rPr>
          <w:rFonts w:ascii="Arial" w:hAnsi="Arial" w:cs="Arial"/>
          <w:sz w:val="14"/>
        </w:rPr>
        <w:t>_________________________________</w:t>
      </w:r>
      <w:r>
        <w:rPr>
          <w:rFonts w:ascii="Arial" w:hAnsi="Arial" w:cs="Arial"/>
          <w:sz w:val="14"/>
        </w:rPr>
        <w:t>____</w:t>
      </w:r>
      <w:r w:rsidRPr="00E03617">
        <w:rPr>
          <w:rFonts w:ascii="Arial" w:hAnsi="Arial" w:cs="Arial"/>
          <w:sz w:val="14"/>
        </w:rPr>
        <w:t xml:space="preserve">                                                          _</w:t>
      </w:r>
      <w:r>
        <w:rPr>
          <w:rFonts w:ascii="Arial" w:hAnsi="Arial" w:cs="Arial"/>
          <w:sz w:val="14"/>
        </w:rPr>
        <w:t>___________________________________</w:t>
      </w:r>
    </w:p>
    <w:p w:rsidR="004A5EAF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  <w:r w:rsidRPr="00E03617">
        <w:rPr>
          <w:rFonts w:ascii="Arial" w:hAnsi="Arial" w:cs="Arial"/>
          <w:sz w:val="20"/>
        </w:rPr>
        <w:t>Nombre y firma del alumno (</w:t>
      </w:r>
      <w:proofErr w:type="gramStart"/>
      <w:r w:rsidRPr="00E03617">
        <w:rPr>
          <w:rFonts w:ascii="Arial" w:hAnsi="Arial" w:cs="Arial"/>
          <w:sz w:val="20"/>
        </w:rPr>
        <w:t xml:space="preserve">a)   </w:t>
      </w:r>
      <w:proofErr w:type="gramEnd"/>
      <w:r w:rsidRPr="00E03617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Vo.Bo</w:t>
      </w:r>
      <w:proofErr w:type="spellEnd"/>
      <w:r>
        <w:rPr>
          <w:rFonts w:ascii="Arial" w:hAnsi="Arial" w:cs="Arial"/>
          <w:sz w:val="20"/>
        </w:rPr>
        <w:t xml:space="preserve">. Profesor </w:t>
      </w:r>
      <w:r w:rsidRPr="00E03617">
        <w:rPr>
          <w:rFonts w:ascii="Arial" w:hAnsi="Arial" w:cs="Arial"/>
          <w:sz w:val="20"/>
        </w:rPr>
        <w:t>responsable</w:t>
      </w:r>
    </w:p>
    <w:p w:rsidR="004A5EAF" w:rsidRPr="00E03617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Matrícula:                                                                                          Nombre y firma </w:t>
      </w:r>
    </w:p>
    <w:p w:rsidR="004A5EAF" w:rsidRPr="00E03617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</w:p>
    <w:p w:rsidR="008179AF" w:rsidRDefault="004A5EAF" w:rsidP="009B1F47">
      <w:pPr>
        <w:rPr>
          <w:rStyle w:val="estilo181"/>
          <w:rFonts w:asciiTheme="minorHAnsi" w:hAnsiTheme="minorHAnsi"/>
          <w:sz w:val="22"/>
          <w:szCs w:val="22"/>
        </w:rPr>
      </w:pPr>
      <w:r>
        <w:rPr>
          <w:rStyle w:val="estilo181"/>
          <w:rFonts w:asciiTheme="minorHAnsi" w:hAnsiTheme="minorHAnsi"/>
          <w:sz w:val="22"/>
          <w:szCs w:val="22"/>
        </w:rPr>
        <w:t>Correo electrónico:</w:t>
      </w:r>
    </w:p>
    <w:p w:rsidR="004A5EAF" w:rsidRPr="009B1F47" w:rsidRDefault="004A5EAF" w:rsidP="009B1F47">
      <w:pPr>
        <w:rPr>
          <w:rStyle w:val="estilo181"/>
          <w:rFonts w:asciiTheme="minorHAnsi" w:hAnsiTheme="minorHAnsi"/>
          <w:sz w:val="22"/>
          <w:szCs w:val="22"/>
        </w:rPr>
      </w:pPr>
      <w:r>
        <w:rPr>
          <w:rStyle w:val="estilo181"/>
          <w:rFonts w:asciiTheme="minorHAnsi" w:hAnsiTheme="minorHAnsi"/>
          <w:sz w:val="22"/>
          <w:szCs w:val="22"/>
        </w:rPr>
        <w:t>¿Es 5° oportunidad? Sí_____ No _____</w:t>
      </w:r>
    </w:p>
    <w:sectPr w:rsidR="004A5E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B1" w:rsidRDefault="006E63B1" w:rsidP="00E047C9">
      <w:pPr>
        <w:spacing w:line="240" w:lineRule="auto"/>
      </w:pPr>
      <w:r>
        <w:separator/>
      </w:r>
    </w:p>
  </w:endnote>
  <w:endnote w:type="continuationSeparator" w:id="0">
    <w:p w:rsidR="006E63B1" w:rsidRDefault="006E63B1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B1" w:rsidRDefault="006E63B1" w:rsidP="00E047C9">
      <w:pPr>
        <w:spacing w:line="240" w:lineRule="auto"/>
      </w:pPr>
      <w:r>
        <w:separator/>
      </w:r>
    </w:p>
  </w:footnote>
  <w:footnote w:type="continuationSeparator" w:id="0">
    <w:p w:rsidR="006E63B1" w:rsidRDefault="006E63B1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3E01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5EAF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4530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2A71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E63B1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1B86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260BE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447F"/>
    <w:rsid w:val="00E458CE"/>
    <w:rsid w:val="00E541C4"/>
    <w:rsid w:val="00E5429E"/>
    <w:rsid w:val="00E64016"/>
    <w:rsid w:val="00E64CE7"/>
    <w:rsid w:val="00E70BBC"/>
    <w:rsid w:val="00EA1FF5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A9123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E04D-8F86-4B21-B0E4-DDC7FED5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6</cp:revision>
  <cp:lastPrinted>2018-02-19T15:55:00Z</cp:lastPrinted>
  <dcterms:created xsi:type="dcterms:W3CDTF">2018-04-30T19:34:00Z</dcterms:created>
  <dcterms:modified xsi:type="dcterms:W3CDTF">2018-04-30T20:48:00Z</dcterms:modified>
</cp:coreProperties>
</file>